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654" w:rsidRPr="00E05654" w:rsidRDefault="00E05654" w:rsidP="00E0565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65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ДЕРЖАВНИЙ НАВЧАЛЬНИЙ ЗАКЛАД</w:t>
      </w:r>
    </w:p>
    <w:p w:rsidR="00E05654" w:rsidRPr="00E05654" w:rsidRDefault="00E05654" w:rsidP="00E0565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65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«РЕГІОНАЛЬНИЙ ЦЕНТР ПРОФЕСІЙНОЇ ОСВІТИ</w:t>
      </w:r>
    </w:p>
    <w:p w:rsidR="00E05654" w:rsidRPr="00E05654" w:rsidRDefault="00E05654" w:rsidP="00E0565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0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ШВЕЙНОГО</w:t>
      </w:r>
      <w:proofErr w:type="gramEnd"/>
      <w:r w:rsidRPr="00E05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ВИРОБНИЦТВА</w:t>
      </w:r>
      <w:r w:rsidRPr="00E0565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ТА СФЕРИ ПОСЛУГ</w:t>
      </w:r>
    </w:p>
    <w:p w:rsidR="00E05654" w:rsidRPr="00E05654" w:rsidRDefault="00E05654" w:rsidP="00E0565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65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ХАРКІВСЬКОЇ ОБЛАСТІ»</w:t>
      </w: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</w:pPr>
      <w:r w:rsidRPr="00E05654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val="uk-UA" w:eastAsia="ru-RU"/>
        </w:rPr>
        <w:t xml:space="preserve">Розробка проведення </w:t>
      </w:r>
      <w:r w:rsidRPr="00E05654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> </w:t>
      </w:r>
      <w:proofErr w:type="spellStart"/>
      <w:r w:rsidRPr="00E05654">
        <w:rPr>
          <w:rFonts w:ascii="Times New Roman" w:eastAsia="Times New Roman" w:hAnsi="Times New Roman" w:cs="Times New Roman"/>
          <w:b/>
          <w:bCs/>
          <w:iCs/>
          <w:color w:val="FF0000"/>
          <w:sz w:val="32"/>
          <w:szCs w:val="32"/>
          <w:lang w:eastAsia="ru-RU"/>
        </w:rPr>
        <w:t>заняття</w:t>
      </w:r>
      <w:proofErr w:type="spellEnd"/>
    </w:p>
    <w:p w:rsidR="00E05654" w:rsidRPr="00E05654" w:rsidRDefault="00E05654" w:rsidP="00E0565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E05654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 xml:space="preserve">вокального фольклорного гуртка «Толока» </w:t>
      </w:r>
      <w:r w:rsidRPr="00E0565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за темою</w:t>
      </w:r>
    </w:p>
    <w:p w:rsidR="00E05654" w:rsidRPr="00E05654" w:rsidRDefault="00E05654" w:rsidP="00E0565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E05654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«К</w:t>
      </w:r>
      <w:proofErr w:type="spellStart"/>
      <w:r w:rsidRPr="00E0565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алендарно-обрядові</w:t>
      </w:r>
      <w:proofErr w:type="spellEnd"/>
      <w:r w:rsidRPr="00E0565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Pr="00E0565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пісні</w:t>
      </w:r>
      <w:proofErr w:type="spellEnd"/>
      <w:r w:rsidRPr="00E0565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E05654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весняного</w:t>
      </w:r>
      <w:r w:rsidRPr="00E05654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циклу</w:t>
      </w:r>
      <w:r w:rsidRPr="00E05654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»</w:t>
      </w: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0565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Розробила :</w:t>
      </w: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0565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керівник гуртка Ольга </w:t>
      </w:r>
      <w:proofErr w:type="spellStart"/>
      <w:r w:rsidRPr="00E0565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Терехова</w:t>
      </w:r>
      <w:proofErr w:type="spellEnd"/>
      <w:r w:rsidRPr="00E0565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05654" w:rsidRPr="00E05654" w:rsidRDefault="00E05654" w:rsidP="00E05654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B69D7" w:rsidRPr="000F027A" w:rsidRDefault="00AB69D7" w:rsidP="000F027A">
      <w:pPr>
        <w:spacing w:line="240" w:lineRule="auto"/>
        <w:jc w:val="right"/>
        <w:rPr>
          <w:rFonts w:ascii="Times New Roman" w:eastAsia="SimSun" w:hAnsi="Times New Roman" w:cs="Times New Roman"/>
          <w:sz w:val="24"/>
          <w:szCs w:val="24"/>
          <w:lang w:val="uk-UA" w:eastAsia="zh-CN"/>
        </w:rPr>
      </w:pPr>
    </w:p>
    <w:p w:rsidR="00AB69D7" w:rsidRPr="000F027A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lastRenderedPageBreak/>
        <w:t>Мета:</w:t>
      </w: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ознайомити </w:t>
      </w:r>
      <w:r w:rsidR="000F027A" w:rsidRP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г</w:t>
      </w:r>
      <w:r w:rsidRP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у</w:t>
      </w:r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ртк</w:t>
      </w:r>
      <w:r w:rsidR="00E056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</w:t>
      </w:r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вц</w:t>
      </w:r>
      <w:r w:rsidRP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ів з українськими народними піснями та їх видами, різновидами й видами календарно-обрядових пісень; виховувати повагу до народних звичаїв і традицій, естетичні смаки.</w:t>
      </w:r>
    </w:p>
    <w:p w:rsidR="00AB69D7" w:rsidRPr="000F027A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>Обладнання:</w:t>
      </w:r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0F027A" w:rsidRP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збірники народних пісень, календарно-обрядової поезії, ілюстрації до них; з</w:t>
      </w:r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ображення музичних інструментів</w:t>
      </w:r>
      <w:r w:rsidR="00E056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 w:rsidRP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— ліри, кобзи, бандури; портрети найвідоміших народних співців; </w:t>
      </w:r>
      <w:proofErr w:type="spellStart"/>
      <w:r w:rsidRP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аудіозаписи</w:t>
      </w:r>
      <w:proofErr w:type="spellEnd"/>
      <w:r w:rsidRP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сучасних обробок народн</w:t>
      </w:r>
      <w:r w:rsidR="00B50E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их пісень</w:t>
      </w:r>
      <w:r w:rsidRP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Теорія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л</w:t>
      </w:r>
      <w:proofErr w:type="gram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ітератури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веснянки.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         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Хід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E056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>проведення заняття</w:t>
      </w:r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        </w:t>
      </w:r>
    </w:p>
    <w:p w:rsidR="00E05654" w:rsidRPr="00E05654" w:rsidRDefault="00AB69D7" w:rsidP="00E05654">
      <w:pPr>
        <w:pStyle w:val="a5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</w:pPr>
      <w:r w:rsidRPr="00E056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ПОВІДОМЛЕННЯ ТЕМИ Й МЕТИ </w:t>
      </w:r>
    </w:p>
    <w:p w:rsidR="00E05654" w:rsidRPr="00E05654" w:rsidRDefault="00AB69D7" w:rsidP="00E05654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056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II.      МОТИВАЦІЯ НАВЧАЛЬНОЇ ДІЯЛЬНОСТІ </w:t>
      </w:r>
      <w:r w:rsidR="000F027A" w:rsidRPr="00E056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ГУРТКОВЦ</w:t>
      </w:r>
      <w:r w:rsidRPr="00E056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І</w:t>
      </w:r>
      <w:proofErr w:type="gramStart"/>
      <w:r w:rsidRPr="00E056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</w:t>
      </w:r>
      <w:proofErr w:type="gramEnd"/>
      <w:r w:rsidR="000F027A" w:rsidRPr="00E056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</w:p>
    <w:p w:rsidR="000F027A" w:rsidRPr="00E05654" w:rsidRDefault="00E05654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 xml:space="preserve">      </w:t>
      </w:r>
      <w:r w:rsidR="000F027A" w:rsidRPr="00E056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III.    ОРГАНІЗАЦІЙНІ ПИТАННЯ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Художню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літературу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називають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ідручником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життя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І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даремно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Адже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читаючи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книжки, ми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знайомимося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ізними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землями і народами,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мандруємо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подумки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минуле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в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майбутнє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глибше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розуміємо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сучасне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Ми разом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героями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переживаємо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їхні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пригоди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вболіваємо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них,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радіє</w:t>
      </w:r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й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сумуємо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разом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ними,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висловлюємо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справедливий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осуд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негативних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явищ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За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допомогою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художніх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творів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ми не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лише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ізнаємо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світ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себе в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ньому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й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виховуємо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кращі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риси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характеру,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вчимося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добру й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справедливості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1.         Слово </w:t>
      </w:r>
      <w:proofErr w:type="spellStart"/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кер</w:t>
      </w:r>
      <w:proofErr w:type="spellEnd"/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>і</w:t>
      </w:r>
      <w:proofErr w:type="spellStart"/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вника</w:t>
      </w:r>
      <w:proofErr w:type="spellEnd"/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 xml:space="preserve"> гуртка</w:t>
      </w:r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AB69D7" w:rsidRPr="00A274DF" w:rsidRDefault="00B50E15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56F8800E" wp14:editId="1655730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664460" cy="1718945"/>
            <wp:effectExtent l="0" t="0" r="2540" b="0"/>
            <wp:wrapTight wrapText="bothSides">
              <wp:wrapPolygon edited="0">
                <wp:start x="0" y="0"/>
                <wp:lineTo x="0" y="21305"/>
                <wp:lineTo x="21466" y="21305"/>
                <wp:lineTo x="2146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Кожна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художня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література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починалася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фольклору —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усної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народної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творчості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proofErr w:type="gram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давніх-д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люди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відображали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красу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</w:t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колишнього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світу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різні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явища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людського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життя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свої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мрії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сподівання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міфах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легендах,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переказах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казках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прислів’ях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загадках,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піснях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Український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народ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вважається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дуже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поетичним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співочим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Навіть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існує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легенда — «Про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дівчину-Україну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яку Господь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</w:t>
      </w: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дарував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існею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(Див.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Додаток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 до уроку 1.)</w:t>
      </w:r>
      <w:proofErr w:type="gramEnd"/>
    </w:p>
    <w:p w:rsidR="00AB69D7" w:rsidRPr="00A274DF" w:rsidRDefault="000F027A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</w:t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існ</w:t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невеликий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усний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віршований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твір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співається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Особливості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народних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ісень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вираження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почуттів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переживань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настроїв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роздумів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стисле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повідомлення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обставини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викликали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елементи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описі</w:t>
      </w:r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spellEnd"/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висока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поетичність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мови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відповідність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мелодії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словесному тексту;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віршована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форма;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малий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обсяг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одночасне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виникнення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слів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мелодії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усне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поширення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варіативність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тексту і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мелодії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50E15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Записано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понад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300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тисяч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українських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народних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ісень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найбільше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світі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Українські</w:t>
      </w:r>
      <w:proofErr w:type="spellEnd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народні</w:t>
      </w:r>
      <w:proofErr w:type="spellEnd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пісні</w:t>
      </w:r>
      <w:proofErr w:type="spellEnd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давнину</w:t>
      </w:r>
      <w:proofErr w:type="spellEnd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викону</w:t>
      </w:r>
      <w:r w:rsidR="00B50E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валися</w:t>
      </w:r>
      <w:proofErr w:type="spellEnd"/>
      <w:r w:rsidR="00B50E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B50E15" w:rsidRPr="00B50E15" w:rsidRDefault="00B50E15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36"/>
          <w:szCs w:val="36"/>
          <w:u w:val="single"/>
          <w:shd w:val="clear" w:color="auto" w:fill="FFFFFF"/>
          <w:lang w:val="uk-UA" w:eastAsia="ru-RU"/>
        </w:rPr>
      </w:pPr>
      <w:proofErr w:type="spellStart"/>
      <w:r w:rsidRPr="00B50E15">
        <w:rPr>
          <w:rFonts w:ascii="Times New Roman" w:eastAsia="Times New Roman" w:hAnsi="Times New Roman" w:cs="Times New Roman"/>
          <w:i/>
          <w:sz w:val="36"/>
          <w:szCs w:val="36"/>
          <w:u w:val="single"/>
          <w:shd w:val="clear" w:color="auto" w:fill="FFFFFF"/>
          <w:lang w:eastAsia="ru-RU"/>
        </w:rPr>
        <w:t>Лірниками</w:t>
      </w:r>
      <w:proofErr w:type="spellEnd"/>
      <w:r>
        <w:rPr>
          <w:rFonts w:ascii="Times New Roman" w:eastAsia="Times New Roman" w:hAnsi="Times New Roman" w:cs="Times New Roman"/>
          <w:i/>
          <w:sz w:val="36"/>
          <w:szCs w:val="36"/>
          <w:u w:val="single"/>
          <w:shd w:val="clear" w:color="auto" w:fill="FFFFFF"/>
          <w:lang w:val="uk-UA" w:eastAsia="ru-RU"/>
        </w:rPr>
        <w:t>,</w:t>
      </w:r>
    </w:p>
    <w:p w:rsidR="00AC4CC1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B50E15">
        <w:rPr>
          <w:rFonts w:ascii="Times New Roman" w:eastAsia="Times New Roman" w:hAnsi="Times New Roman" w:cs="Times New Roman"/>
          <w:i/>
          <w:sz w:val="44"/>
          <w:szCs w:val="44"/>
          <w:u w:val="single"/>
          <w:shd w:val="clear" w:color="auto" w:fill="FFFFFF"/>
          <w:lang w:eastAsia="ru-RU"/>
        </w:rPr>
        <w:t>кобзарями</w:t>
      </w:r>
      <w:r w:rsidR="00AC4CC1" w:rsidRPr="00B50E15">
        <w:rPr>
          <w:rFonts w:ascii="Times New Roman" w:eastAsia="Times New Roman" w:hAnsi="Times New Roman" w:cs="Times New Roman"/>
          <w:i/>
          <w:sz w:val="44"/>
          <w:szCs w:val="44"/>
          <w:u w:val="single"/>
          <w:shd w:val="clear" w:color="auto" w:fill="FFFFFF"/>
          <w:lang w:eastAsia="ru-RU"/>
        </w:rPr>
        <w:t>,</w:t>
      </w:r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C4CC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299FA3" wp14:editId="42DE2BD9">
            <wp:extent cx="2619375" cy="1495425"/>
            <wp:effectExtent l="0" t="0" r="9525" b="9525"/>
            <wp:docPr id="6" name="Рисунок 6" descr="C:\Users\Администратор\Desktop\Новая папка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C1" w:rsidRDefault="00B50E15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44F26E" wp14:editId="5015548E">
            <wp:extent cx="2466975" cy="1847850"/>
            <wp:effectExtent l="0" t="0" r="9525" b="0"/>
            <wp:docPr id="9" name="Рисунок 9" descr="C:\Users\Администратор\Desktop\Новая папка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E15" w:rsidRDefault="00B50E15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D59A952" wp14:editId="53C1918B">
            <wp:extent cx="2466975" cy="1847850"/>
            <wp:effectExtent l="0" t="0" r="9525" b="0"/>
            <wp:docPr id="10" name="Рисунок 10" descr="C:\Users\Администратор\Desktop\Новая папк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\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E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50E15">
        <w:rPr>
          <w:rFonts w:ascii="Times New Roman" w:eastAsia="Times New Roman" w:hAnsi="Times New Roman" w:cs="Times New Roman"/>
          <w:i/>
          <w:sz w:val="44"/>
          <w:szCs w:val="44"/>
          <w:u w:val="single"/>
          <w:shd w:val="clear" w:color="auto" w:fill="FFFFFF"/>
          <w:lang w:eastAsia="ru-RU"/>
        </w:rPr>
        <w:t>бандуристами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Народні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існі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бувають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різних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видів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Сучасні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композитори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викон</w:t>
      </w:r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авці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охоче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звертаються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народ</w:t>
      </w: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них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ісень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обробляють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пристосовуючи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нових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музичних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інструментів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І звучать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прекрас</w:t>
      </w:r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ні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мелодії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слова з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глибоким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</w:t>
      </w: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етичним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змістом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чаруючи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душі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серця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слухачів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2.        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Прослуховування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ауд</w:t>
      </w:r>
      <w:proofErr w:type="gram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іозаписів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сучасних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</w:t>
      </w:r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бробок</w:t>
      </w:r>
      <w:proofErr w:type="spellEnd"/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народних</w:t>
      </w:r>
      <w:proofErr w:type="spellEnd"/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пісень</w:t>
      </w:r>
      <w:proofErr w:type="spellEnd"/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лі</w:t>
      </w:r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тературних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пісень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стали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народними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  <w:r w:rsidR="00E05654" w:rsidRPr="00E05654">
        <w:t xml:space="preserve"> </w:t>
      </w:r>
      <w:bookmarkStart w:id="0" w:name="_GoBack"/>
      <w:bookmarkEnd w:id="0"/>
      <w:r w:rsidR="00E05654" w:rsidRPr="00E056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https://www.youtube.com/watch?v=Yzj90xv2nmg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3.         Слово </w:t>
      </w:r>
      <w:r w:rsidR="000F027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>керівника гуртка</w:t>
      </w:r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AB69D7" w:rsidRPr="00A274DF" w:rsidRDefault="00AC4CC1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43F96AC5" wp14:editId="5281E94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896110" cy="2420620"/>
            <wp:effectExtent l="0" t="0" r="8890" b="0"/>
            <wp:wrapTight wrapText="bothSides">
              <wp:wrapPolygon edited="0">
                <wp:start x="0" y="0"/>
                <wp:lineTo x="0" y="21419"/>
                <wp:lineTo x="21484" y="21419"/>
                <wp:lineTo x="214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D7" w:rsidRP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Люди завжди з нетерпінням очікували весни, пробудження природи, адже в цей час розквітають квіти, виростають трави, худоба йде на випас, можна знайти щось їстівне і для людини. Цієї пори закладаються основи майбутнього врожаю.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Вважалося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весну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приносять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вирію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крилах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птахи.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Якщо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зима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затя</w:t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гувалася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то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її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закликали весня</w:t>
      </w:r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нками.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Діти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бігали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селу з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</w:t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чивом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вигляді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жайворонків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кличучи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весну,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дівчата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виходили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гай, на луки, </w:t>
      </w:r>
      <w:proofErr w:type="gram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водили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хороводи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й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теж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закликали</w:t>
      </w:r>
      <w:proofErr w:type="gram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весну.</w:t>
      </w:r>
    </w:p>
    <w:p w:rsidR="00AB69D7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</w:pPr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4.        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Виразне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читання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веснянки «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Весняночка-паняночка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».</w:t>
      </w:r>
    </w:p>
    <w:p w:rsidR="000F027A" w:rsidRPr="000F027A" w:rsidRDefault="000F027A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CDEF6DF" wp14:editId="70B1BE0C">
            <wp:extent cx="4152900" cy="1955800"/>
            <wp:effectExtent l="0" t="0" r="0" b="6350"/>
            <wp:docPr id="1" name="Рисунок 1" descr="C:\Users\Администратор\Desktop\Новая папка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5.        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Евристична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бесіда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виконання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завдань</w:t>
      </w:r>
      <w:proofErr w:type="spellEnd"/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AB69D7" w:rsidRPr="00A274DF" w:rsidRDefault="00B50E15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6DD4C7EB" wp14:editId="1706826D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511935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228" y="21457"/>
                <wp:lineTo x="2122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1)         В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якому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образі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постає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перед нами весна</w:t>
      </w:r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чому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саме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</w:t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кому?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2) 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Який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процес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праці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відтв</w:t>
      </w:r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орюється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proofErr w:type="gram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існі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?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Знайдіть</w:t>
      </w:r>
      <w:proofErr w:type="spellEnd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="000F0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</w:t>
      </w: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пишіть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відповідні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дієслова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3) 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Поясніть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значення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слів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оснують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витчуть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побілять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4)         Про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яких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птахів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йдеться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?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Чому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 них?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5) 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Яких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лугових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пташок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знаєте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6)         Про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ідчать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</w:t>
      </w:r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орми</w:t>
      </w:r>
      <w:proofErr w:type="spellEnd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слів</w:t>
      </w:r>
      <w:proofErr w:type="spellEnd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як «</w:t>
      </w:r>
      <w:proofErr w:type="spellStart"/>
      <w:r w:rsidR="00AC4C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весняночка-паня</w:t>
      </w: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ночка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садочку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пеньочку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»?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7) 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художній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засіб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ужитий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існі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«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білії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лебеді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)»? Яка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роль у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</w:p>
    <w:p w:rsidR="00AB69D7" w:rsidRPr="00A274DF" w:rsidRDefault="001D693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>6</w:t>
      </w:r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.         </w:t>
      </w:r>
      <w:proofErr w:type="spellStart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Виразне</w:t>
      </w:r>
      <w:proofErr w:type="spellEnd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читання</w:t>
      </w:r>
      <w:proofErr w:type="spellEnd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інших</w:t>
      </w:r>
      <w:proofErr w:type="spellEnd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веснянок.</w:t>
      </w:r>
    </w:p>
    <w:p w:rsidR="00AC4CC1" w:rsidRDefault="00AC4CC1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>Роучування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тексту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веснянки «Ой весна, вес</w:t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— днем красна»</w:t>
      </w:r>
    </w:p>
    <w:p w:rsidR="00AC4CC1" w:rsidRPr="00AC4CC1" w:rsidRDefault="00AC4CC1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FC65368" wp14:editId="267AA562">
            <wp:extent cx="5267325" cy="2962871"/>
            <wp:effectExtent l="0" t="0" r="0" b="9525"/>
            <wp:docPr id="3" name="Рисунок 3" descr="C:\Users\Администратор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D7" w:rsidRPr="00A274DF" w:rsidRDefault="001D693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uk-UA" w:eastAsia="ru-RU"/>
        </w:rPr>
        <w:t>7</w:t>
      </w:r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.         </w:t>
      </w:r>
      <w:proofErr w:type="spellStart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Обмін</w:t>
      </w:r>
      <w:proofErr w:type="spellEnd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враженнями</w:t>
      </w:r>
      <w:proofErr w:type="spellEnd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щодо</w:t>
      </w:r>
      <w:proofErr w:type="spellEnd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прочитаного</w:t>
      </w:r>
      <w:proofErr w:type="spellEnd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пояснення</w:t>
      </w:r>
      <w:proofErr w:type="spellEnd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незнайомих</w:t>
      </w:r>
      <w:proofErr w:type="spellEnd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слі</w:t>
      </w:r>
      <w:proofErr w:type="gramStart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</w:t>
      </w:r>
      <w:proofErr w:type="spellEnd"/>
      <w:proofErr w:type="gramEnd"/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AB69D7" w:rsidRDefault="001D693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I</w:t>
      </w:r>
      <w:r w:rsidR="00AB69D7" w:rsidRPr="00A274D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V. ДОМАШНЄ ЗАВДАННЯ.</w:t>
      </w:r>
      <w:r w:rsidRP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Вивчити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напам’ять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веснянку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Весняночка-паняночка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»;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</w:t>
      </w: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готувати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інсценівки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й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ілюстрації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вивченої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теми.</w:t>
      </w:r>
    </w:p>
    <w:p w:rsidR="001D6937" w:rsidRPr="001D6937" w:rsidRDefault="001D6937" w:rsidP="00E05654">
      <w:pPr>
        <w:tabs>
          <w:tab w:val="left" w:pos="1134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A274DF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 xml:space="preserve">Д о д а т о к 1 до уроку </w:t>
      </w:r>
      <w:r w:rsidRPr="001D6937">
        <w:rPr>
          <w:rFonts w:ascii="Times New Roman" w:eastAsia="Times New Roman" w:hAnsi="Times New Roman" w:cs="Times New Roman"/>
          <w:i/>
          <w:sz w:val="32"/>
          <w:szCs w:val="32"/>
          <w:u w:val="single"/>
          <w:shd w:val="clear" w:color="auto" w:fill="FFFFFF"/>
          <w:lang w:eastAsia="ru-RU"/>
        </w:rPr>
        <w:t xml:space="preserve">Народна легенда про </w:t>
      </w:r>
      <w:proofErr w:type="spellStart"/>
      <w:r w:rsidRPr="001D6937">
        <w:rPr>
          <w:rFonts w:ascii="Times New Roman" w:eastAsia="Times New Roman" w:hAnsi="Times New Roman" w:cs="Times New Roman"/>
          <w:i/>
          <w:sz w:val="32"/>
          <w:szCs w:val="32"/>
          <w:u w:val="single"/>
          <w:shd w:val="clear" w:color="auto" w:fill="FFFFFF"/>
          <w:lang w:eastAsia="ru-RU"/>
        </w:rPr>
        <w:t>дівчину-Україну</w:t>
      </w:r>
      <w:proofErr w:type="spellEnd"/>
      <w:r w:rsidRPr="001D6937">
        <w:rPr>
          <w:rFonts w:ascii="Times New Roman" w:eastAsia="Times New Roman" w:hAnsi="Times New Roman" w:cs="Times New Roman"/>
          <w:i/>
          <w:sz w:val="32"/>
          <w:szCs w:val="32"/>
          <w:u w:val="single"/>
          <w:shd w:val="clear" w:color="auto" w:fill="FFFFFF"/>
          <w:lang w:eastAsia="ru-RU"/>
        </w:rPr>
        <w:t xml:space="preserve">, яку Господь </w:t>
      </w:r>
      <w:proofErr w:type="spellStart"/>
      <w:r w:rsidRPr="001D6937">
        <w:rPr>
          <w:rFonts w:ascii="Times New Roman" w:eastAsia="Times New Roman" w:hAnsi="Times New Roman" w:cs="Times New Roman"/>
          <w:i/>
          <w:sz w:val="32"/>
          <w:szCs w:val="32"/>
          <w:u w:val="single"/>
          <w:shd w:val="clear" w:color="auto" w:fill="FFFFFF"/>
          <w:lang w:eastAsia="ru-RU"/>
        </w:rPr>
        <w:t>обдарував</w:t>
      </w:r>
      <w:proofErr w:type="spellEnd"/>
      <w:r w:rsidRPr="001D6937">
        <w:rPr>
          <w:rFonts w:ascii="Times New Roman" w:eastAsia="Times New Roman" w:hAnsi="Times New Roman" w:cs="Times New Roman"/>
          <w:i/>
          <w:sz w:val="32"/>
          <w:szCs w:val="32"/>
          <w:u w:val="single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1D6937">
        <w:rPr>
          <w:rFonts w:ascii="Times New Roman" w:eastAsia="Times New Roman" w:hAnsi="Times New Roman" w:cs="Times New Roman"/>
          <w:i/>
          <w:sz w:val="32"/>
          <w:szCs w:val="32"/>
          <w:u w:val="single"/>
          <w:shd w:val="clear" w:color="auto" w:fill="FFFFFF"/>
          <w:lang w:eastAsia="ru-RU"/>
        </w:rPr>
        <w:t>п</w:t>
      </w:r>
      <w:proofErr w:type="gramEnd"/>
      <w:r w:rsidRPr="001D6937">
        <w:rPr>
          <w:rFonts w:ascii="Times New Roman" w:eastAsia="Times New Roman" w:hAnsi="Times New Roman" w:cs="Times New Roman"/>
          <w:i/>
          <w:sz w:val="32"/>
          <w:szCs w:val="32"/>
          <w:u w:val="single"/>
          <w:shd w:val="clear" w:color="auto" w:fill="FFFFFF"/>
          <w:lang w:eastAsia="ru-RU"/>
        </w:rPr>
        <w:t>існею</w:t>
      </w:r>
      <w:proofErr w:type="spellEnd"/>
    </w:p>
    <w:p w:rsidR="00AB69D7" w:rsidRPr="00A274DF" w:rsidRDefault="001D693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4A2769F5" wp14:editId="6518AF2C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4192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455" y="21373"/>
                <wp:lineTo x="2145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3465" r="19167" b="2476"/>
                    <a:stretch/>
                  </pic:blipFill>
                  <pic:spPr bwMode="auto">
                    <a:xfrm>
                      <a:off x="0" y="0"/>
                      <a:ext cx="1419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Якось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Господь Бог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вирішив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наділити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дітей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</w:t>
      </w:r>
      <w:proofErr w:type="gram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іту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талантами.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Французи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вибрали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елегантність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красу,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угорці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госпо</w:t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дарювання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німці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дисципліну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порядок,</w:t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поляки —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здатність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торгі</w:t>
      </w:r>
      <w:proofErr w:type="gram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італійці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одержали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хист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</w:t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зики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Обдарувавши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всіх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proofErr w:type="gram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ідвівся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Господь Бог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зі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святого трону і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раптом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побачив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куточку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дівчину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Вона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була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боса,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одягнута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вишиванку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руса коса переп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летена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синьою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ічкою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голо</w:t>
      </w:r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мала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вінок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із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червоної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калини</w:t>
      </w:r>
      <w:proofErr w:type="spellEnd"/>
      <w:r w:rsidR="00AB69D7"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Хто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?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Чого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плачеш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 — запитав Господь.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Я —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Україна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плачу,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стогне моя земля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від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пролитої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крові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пожеж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Сини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мої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чужи</w:t>
      </w:r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ні</w:t>
      </w:r>
      <w:proofErr w:type="spellEnd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на </w:t>
      </w:r>
      <w:proofErr w:type="spellStart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чужій</w:t>
      </w:r>
      <w:proofErr w:type="spellEnd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роботі</w:t>
      </w:r>
      <w:proofErr w:type="spellEnd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вороги </w:t>
      </w:r>
      <w:proofErr w:type="spellStart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зну</w:t>
      </w: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щаються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удів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сиріт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у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своїй</w:t>
      </w:r>
      <w:proofErr w:type="spellEnd"/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хаті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немає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правди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й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волі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Чого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ідійшла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</w:t>
      </w:r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мене </w:t>
      </w:r>
      <w:proofErr w:type="spellStart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раніше</w:t>
      </w:r>
      <w:proofErr w:type="spellEnd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? Я </w:t>
      </w:r>
      <w:proofErr w:type="spellStart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всі</w:t>
      </w:r>
      <w:proofErr w:type="spellEnd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таланти</w:t>
      </w:r>
      <w:proofErr w:type="spellEnd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</w:t>
      </w: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Як же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допомогти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тобі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Дівчина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хотіла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вже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йти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та Господь Бог, </w:t>
      </w:r>
      <w:proofErr w:type="spellStart"/>
      <w:proofErr w:type="gramStart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іднявши</w:t>
      </w:r>
      <w:proofErr w:type="spellEnd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1D69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</w:t>
      </w: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цю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зупинив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—        Є у мене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неоціненний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дар,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який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уславить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тебе на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цілий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іт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пісня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B69D7" w:rsidRPr="00A274DF" w:rsidRDefault="00AB69D7" w:rsidP="00E0565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Узяла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дівчина-Україна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дарунок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міцно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притиснула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серця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Поклонилася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низенько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Всевишньому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з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ясним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обличчям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вірою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понесла </w:t>
      </w:r>
      <w:proofErr w:type="spellStart"/>
      <w:proofErr w:type="gramStart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існю</w:t>
      </w:r>
      <w:proofErr w:type="spellEnd"/>
      <w:r w:rsidRPr="00A274D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народ.</w:t>
      </w:r>
    </w:p>
    <w:p w:rsidR="00CF6B5C" w:rsidRPr="00A274DF" w:rsidRDefault="00CF6B5C" w:rsidP="00E05654">
      <w:pPr>
        <w:rPr>
          <w:rFonts w:ascii="Times New Roman" w:hAnsi="Times New Roman" w:cs="Times New Roman"/>
          <w:sz w:val="28"/>
          <w:szCs w:val="28"/>
        </w:rPr>
      </w:pPr>
    </w:p>
    <w:sectPr w:rsidR="00CF6B5C" w:rsidRPr="00A274DF" w:rsidSect="00E05654">
      <w:pgSz w:w="11906" w:h="16838"/>
      <w:pgMar w:top="1134" w:right="850" w:bottom="1134" w:left="1701" w:header="708" w:footer="708" w:gutter="0"/>
      <w:pgBorders w:offsetFrom="page">
        <w:top w:val="babyRattle" w:sz="10" w:space="24" w:color="auto"/>
        <w:left w:val="babyRattle" w:sz="10" w:space="24" w:color="auto"/>
        <w:bottom w:val="babyRattle" w:sz="10" w:space="24" w:color="auto"/>
        <w:right w:val="babyRattl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6C00CC"/>
    <w:multiLevelType w:val="hybridMultilevel"/>
    <w:tmpl w:val="218ECF28"/>
    <w:lvl w:ilvl="0" w:tplc="009482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3BF"/>
    <w:rsid w:val="000F027A"/>
    <w:rsid w:val="001D6937"/>
    <w:rsid w:val="005E33BF"/>
    <w:rsid w:val="0087081B"/>
    <w:rsid w:val="00A274DF"/>
    <w:rsid w:val="00AB69D7"/>
    <w:rsid w:val="00AC4CC1"/>
    <w:rsid w:val="00B50E15"/>
    <w:rsid w:val="00CF6B5C"/>
    <w:rsid w:val="00E0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9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56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9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5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4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5855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8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5538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47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524028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2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923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5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108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33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6624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ZASTUPNYK2</cp:lastModifiedBy>
  <cp:revision>8</cp:revision>
  <dcterms:created xsi:type="dcterms:W3CDTF">2020-04-29T10:31:00Z</dcterms:created>
  <dcterms:modified xsi:type="dcterms:W3CDTF">2020-05-18T12:12:00Z</dcterms:modified>
</cp:coreProperties>
</file>